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33F8" w14:textId="1FA676F9" w:rsidR="00417E55" w:rsidRDefault="00417E55" w:rsidP="00417E55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C899B3" wp14:editId="427CE2A1">
            <wp:simplePos x="0" y="0"/>
            <wp:positionH relativeFrom="column">
              <wp:posOffset>79203</wp:posOffset>
            </wp:positionH>
            <wp:positionV relativeFrom="paragraph">
              <wp:posOffset>0</wp:posOffset>
            </wp:positionV>
            <wp:extent cx="2385060" cy="1117817"/>
            <wp:effectExtent l="0" t="0" r="0" b="6350"/>
            <wp:wrapThrough wrapText="bothSides">
              <wp:wrapPolygon edited="0">
                <wp:start x="0" y="0"/>
                <wp:lineTo x="0" y="21355"/>
                <wp:lineTo x="21393" y="21355"/>
                <wp:lineTo x="21393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11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55D4D" w14:textId="262CCC4D" w:rsidR="00DA00CA" w:rsidRDefault="00DA00CA">
      <w:pPr>
        <w:pStyle w:val="BodyText"/>
        <w:spacing w:before="6"/>
        <w:rPr>
          <w:i/>
          <w:sz w:val="31"/>
        </w:rPr>
      </w:pPr>
    </w:p>
    <w:p w14:paraId="5BAD39D2" w14:textId="5F2FE101" w:rsidR="00417E55" w:rsidRDefault="00417E55">
      <w:pPr>
        <w:pStyle w:val="Heading2"/>
        <w:rPr>
          <w:color w:val="0E0E0E"/>
          <w:spacing w:val="-8"/>
          <w:u w:val="thick" w:color="0E0E0E"/>
        </w:rPr>
      </w:pPr>
    </w:p>
    <w:p w14:paraId="7767E0E0" w14:textId="31382E1D" w:rsidR="00417E55" w:rsidRDefault="00417E55">
      <w:pPr>
        <w:pStyle w:val="Heading2"/>
        <w:rPr>
          <w:color w:val="0E0E0E"/>
          <w:spacing w:val="-8"/>
          <w:u w:val="thick" w:color="0E0E0E"/>
        </w:rPr>
      </w:pPr>
    </w:p>
    <w:p w14:paraId="75490F19" w14:textId="03A82189" w:rsidR="00417E55" w:rsidRDefault="00417E55">
      <w:pPr>
        <w:pStyle w:val="Heading2"/>
        <w:rPr>
          <w:color w:val="0E0E0E"/>
          <w:spacing w:val="-8"/>
          <w:u w:val="thick" w:color="0E0E0E"/>
        </w:rPr>
      </w:pPr>
    </w:p>
    <w:p w14:paraId="52392FCF" w14:textId="7CD75116" w:rsidR="00DA00CA" w:rsidRDefault="006D11AC">
      <w:pPr>
        <w:pStyle w:val="Heading2"/>
        <w:rPr>
          <w:u w:val="none"/>
        </w:rPr>
      </w:pPr>
      <w:r>
        <w:rPr>
          <w:color w:val="0E0E0E"/>
          <w:spacing w:val="-8"/>
          <w:u w:val="thick" w:color="0E0E0E"/>
        </w:rPr>
        <w:t>New</w:t>
      </w:r>
      <w:r>
        <w:rPr>
          <w:color w:val="0E0E0E"/>
          <w:spacing w:val="-14"/>
          <w:u w:val="thick" w:color="0E0E0E"/>
        </w:rPr>
        <w:t xml:space="preserve"> </w:t>
      </w:r>
      <w:r>
        <w:rPr>
          <w:color w:val="0E0E0E"/>
          <w:spacing w:val="-8"/>
          <w:u w:val="thick" w:color="0E0E0E"/>
        </w:rPr>
        <w:t>Zealand</w:t>
      </w:r>
      <w:r>
        <w:rPr>
          <w:color w:val="0E0E0E"/>
          <w:spacing w:val="-14"/>
          <w:u w:val="thick" w:color="0E0E0E"/>
        </w:rPr>
        <w:t xml:space="preserve"> </w:t>
      </w:r>
      <w:r>
        <w:rPr>
          <w:color w:val="0E0E0E"/>
          <w:spacing w:val="-8"/>
          <w:u w:val="thick" w:color="0E0E0E"/>
        </w:rPr>
        <w:t>Individual</w:t>
      </w:r>
      <w:r>
        <w:rPr>
          <w:color w:val="0E0E0E"/>
          <w:spacing w:val="-13"/>
          <w:u w:val="thick" w:color="0E0E0E"/>
        </w:rPr>
        <w:t xml:space="preserve"> </w:t>
      </w:r>
      <w:r>
        <w:rPr>
          <w:color w:val="0E0E0E"/>
          <w:spacing w:val="-8"/>
          <w:u w:val="thick" w:color="0E0E0E"/>
        </w:rPr>
        <w:t>Safeguarding</w:t>
      </w:r>
      <w:r>
        <w:rPr>
          <w:color w:val="0E0E0E"/>
          <w:spacing w:val="-14"/>
          <w:u w:val="thick" w:color="0E0E0E"/>
        </w:rPr>
        <w:t xml:space="preserve"> </w:t>
      </w:r>
      <w:r>
        <w:rPr>
          <w:color w:val="0E0E0E"/>
          <w:spacing w:val="-8"/>
          <w:u w:val="thick" w:color="0E0E0E"/>
        </w:rPr>
        <w:t>Declaration</w:t>
      </w:r>
      <w:r>
        <w:rPr>
          <w:color w:val="0E0E0E"/>
          <w:spacing w:val="-5"/>
          <w:u w:val="thick" w:color="0E0E0E"/>
        </w:rPr>
        <w:t xml:space="preserve"> </w:t>
      </w:r>
      <w:r>
        <w:rPr>
          <w:color w:val="0E0E0E"/>
          <w:spacing w:val="-8"/>
          <w:u w:val="thick" w:color="0E0E0E"/>
        </w:rPr>
        <w:t>and</w:t>
      </w:r>
      <w:r>
        <w:rPr>
          <w:color w:val="0E0E0E"/>
          <w:spacing w:val="-14"/>
          <w:u w:val="thick" w:color="0E0E0E"/>
        </w:rPr>
        <w:t xml:space="preserve"> </w:t>
      </w:r>
      <w:r>
        <w:rPr>
          <w:color w:val="0E0E0E"/>
          <w:spacing w:val="-8"/>
          <w:u w:val="thick" w:color="0E0E0E"/>
        </w:rPr>
        <w:t>Disclosure</w:t>
      </w:r>
    </w:p>
    <w:p w14:paraId="76EBF40F" w14:textId="40A4EF82" w:rsidR="00DA00CA" w:rsidRDefault="00DA00CA">
      <w:pPr>
        <w:pStyle w:val="BodyText"/>
        <w:spacing w:before="109"/>
        <w:rPr>
          <w:b/>
          <w:sz w:val="31"/>
        </w:rPr>
      </w:pPr>
    </w:p>
    <w:p w14:paraId="54FED7D0" w14:textId="77777777" w:rsidR="00DA00CA" w:rsidRDefault="006D11AC">
      <w:pPr>
        <w:pStyle w:val="Heading3"/>
      </w:pPr>
      <w:r>
        <w:rPr>
          <w:color w:val="0E0E0E"/>
          <w:w w:val="90"/>
        </w:rPr>
        <w:t>APPLICATION</w:t>
      </w:r>
      <w:r>
        <w:rPr>
          <w:color w:val="0E0E0E"/>
          <w:spacing w:val="46"/>
        </w:rPr>
        <w:t xml:space="preserve"> </w:t>
      </w:r>
      <w:r>
        <w:rPr>
          <w:color w:val="0E0E0E"/>
          <w:spacing w:val="-2"/>
        </w:rPr>
        <w:t>DETAILS</w:t>
      </w:r>
    </w:p>
    <w:p w14:paraId="4FAA23D9" w14:textId="3E0FB4B5" w:rsidR="00DA00CA" w:rsidRDefault="006D11AC">
      <w:pPr>
        <w:pStyle w:val="BodyText"/>
        <w:spacing w:before="199"/>
        <w:ind w:left="127"/>
      </w:pPr>
      <w:r>
        <w:rPr>
          <w:color w:val="1F1F1F"/>
          <w:w w:val="105"/>
        </w:rPr>
        <w:t>Applicant's</w:t>
      </w:r>
      <w:r>
        <w:rPr>
          <w:color w:val="1F1F1F"/>
          <w:spacing w:val="9"/>
          <w:w w:val="105"/>
        </w:rPr>
        <w:t xml:space="preserve"> </w:t>
      </w:r>
      <w:r>
        <w:rPr>
          <w:color w:val="0E0E0E"/>
          <w:spacing w:val="-4"/>
          <w:w w:val="105"/>
        </w:rPr>
        <w:t>name:</w:t>
      </w:r>
    </w:p>
    <w:p w14:paraId="4D2E1B24" w14:textId="3F4220C2" w:rsidR="00DA00CA" w:rsidRDefault="006D11AC">
      <w:pPr>
        <w:pStyle w:val="BodyText"/>
        <w:spacing w:before="198"/>
        <w:ind w:left="127"/>
      </w:pPr>
      <w:r>
        <w:rPr>
          <w:color w:val="0E0E0E"/>
        </w:rPr>
        <w:t>Applicant's</w:t>
      </w:r>
      <w:r>
        <w:rPr>
          <w:color w:val="0E0E0E"/>
          <w:spacing w:val="23"/>
        </w:rPr>
        <w:t xml:space="preserve"> </w:t>
      </w:r>
      <w:r>
        <w:rPr>
          <w:color w:val="0E0E0E"/>
        </w:rPr>
        <w:t>Church</w:t>
      </w:r>
      <w:r>
        <w:rPr>
          <w:color w:val="0E0E0E"/>
          <w:spacing w:val="8"/>
        </w:rPr>
        <w:t xml:space="preserve"> </w:t>
      </w:r>
      <w:r>
        <w:rPr>
          <w:color w:val="0E0E0E"/>
        </w:rPr>
        <w:t>entity</w:t>
      </w:r>
      <w:r>
        <w:rPr>
          <w:color w:val="0E0E0E"/>
          <w:spacing w:val="17"/>
        </w:rPr>
        <w:t xml:space="preserve"> </w:t>
      </w:r>
      <w:r>
        <w:rPr>
          <w:color w:val="0E0E0E"/>
        </w:rPr>
        <w:t>(Diocese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or</w:t>
      </w:r>
      <w:r>
        <w:rPr>
          <w:color w:val="0E0E0E"/>
          <w:spacing w:val="49"/>
        </w:rPr>
        <w:t xml:space="preserve"> </w:t>
      </w:r>
      <w:r>
        <w:rPr>
          <w:color w:val="0E0E0E"/>
        </w:rPr>
        <w:t>Religious</w:t>
      </w:r>
      <w:r>
        <w:rPr>
          <w:color w:val="0E0E0E"/>
          <w:spacing w:val="14"/>
        </w:rPr>
        <w:t xml:space="preserve"> </w:t>
      </w:r>
      <w:r>
        <w:rPr>
          <w:color w:val="0E0E0E"/>
          <w:spacing w:val="-2"/>
        </w:rPr>
        <w:t>Institute):</w:t>
      </w:r>
    </w:p>
    <w:p w14:paraId="7CD40FB6" w14:textId="770772E4" w:rsidR="00DA00CA" w:rsidRDefault="006D11AC">
      <w:pPr>
        <w:pStyle w:val="BodyText"/>
        <w:spacing w:before="206"/>
        <w:ind w:left="121"/>
      </w:pPr>
      <w:r>
        <w:rPr>
          <w:color w:val="0E0E0E"/>
          <w:spacing w:val="-2"/>
          <w:w w:val="105"/>
        </w:rPr>
        <w:t>Travel</w:t>
      </w:r>
      <w:r>
        <w:rPr>
          <w:color w:val="0E0E0E"/>
          <w:spacing w:val="-7"/>
          <w:w w:val="105"/>
        </w:rPr>
        <w:t xml:space="preserve"> </w:t>
      </w:r>
      <w:r>
        <w:rPr>
          <w:color w:val="0E0E0E"/>
          <w:spacing w:val="-2"/>
          <w:w w:val="105"/>
        </w:rPr>
        <w:t>dates:</w:t>
      </w:r>
    </w:p>
    <w:p w14:paraId="6E6BBEF0" w14:textId="5AB784E3" w:rsidR="00DA00CA" w:rsidRDefault="006D11AC">
      <w:pPr>
        <w:pStyle w:val="BodyText"/>
        <w:spacing w:before="198"/>
        <w:ind w:left="132"/>
      </w:pPr>
      <w:r>
        <w:rPr>
          <w:color w:val="0E0E0E"/>
        </w:rPr>
        <w:t>NZ</w:t>
      </w:r>
      <w:r>
        <w:rPr>
          <w:color w:val="0E0E0E"/>
          <w:spacing w:val="-15"/>
        </w:rPr>
        <w:t xml:space="preserve"> </w:t>
      </w:r>
      <w:r>
        <w:rPr>
          <w:color w:val="0E0E0E"/>
        </w:rPr>
        <w:t>Diocese(s)</w:t>
      </w:r>
      <w:r>
        <w:rPr>
          <w:color w:val="0E0E0E"/>
          <w:spacing w:val="-1"/>
        </w:rPr>
        <w:t xml:space="preserve"> </w:t>
      </w:r>
      <w:r>
        <w:rPr>
          <w:color w:val="0E0E0E"/>
        </w:rPr>
        <w:t>to</w:t>
      </w:r>
      <w:r>
        <w:rPr>
          <w:color w:val="0E0E0E"/>
          <w:spacing w:val="15"/>
        </w:rPr>
        <w:t xml:space="preserve"> </w:t>
      </w:r>
      <w:r>
        <w:rPr>
          <w:color w:val="0E0E0E"/>
        </w:rPr>
        <w:t>be</w:t>
      </w:r>
      <w:r>
        <w:rPr>
          <w:color w:val="0E0E0E"/>
          <w:spacing w:val="-15"/>
        </w:rPr>
        <w:t xml:space="preserve"> </w:t>
      </w:r>
      <w:r>
        <w:rPr>
          <w:color w:val="1F1F1F"/>
          <w:spacing w:val="-2"/>
        </w:rPr>
        <w:t>visited:</w:t>
      </w:r>
    </w:p>
    <w:p w14:paraId="3688E6EA" w14:textId="075800DD" w:rsidR="00DA00CA" w:rsidRDefault="006D11AC">
      <w:pPr>
        <w:pStyle w:val="BodyText"/>
        <w:spacing w:before="206"/>
        <w:ind w:left="132"/>
      </w:pPr>
      <w:r>
        <w:rPr>
          <w:color w:val="0E0E0E"/>
        </w:rPr>
        <w:t>Purpose</w:t>
      </w:r>
      <w:r>
        <w:rPr>
          <w:color w:val="0E0E0E"/>
          <w:spacing w:val="20"/>
        </w:rPr>
        <w:t xml:space="preserve"> </w:t>
      </w:r>
      <w:r>
        <w:rPr>
          <w:color w:val="0E0E0E"/>
        </w:rPr>
        <w:t>of</w:t>
      </w:r>
      <w:r>
        <w:rPr>
          <w:color w:val="0E0E0E"/>
          <w:spacing w:val="54"/>
        </w:rPr>
        <w:t xml:space="preserve"> </w:t>
      </w:r>
      <w:r>
        <w:rPr>
          <w:color w:val="0E0E0E"/>
        </w:rPr>
        <w:t>travel</w:t>
      </w:r>
      <w:r>
        <w:rPr>
          <w:color w:val="0E0E0E"/>
          <w:spacing w:val="-1"/>
        </w:rPr>
        <w:t xml:space="preserve"> </w:t>
      </w:r>
      <w:r>
        <w:rPr>
          <w:color w:val="0E0E0E"/>
        </w:rPr>
        <w:t>to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New</w:t>
      </w:r>
      <w:r>
        <w:rPr>
          <w:color w:val="0E0E0E"/>
          <w:spacing w:val="17"/>
        </w:rPr>
        <w:t xml:space="preserve"> </w:t>
      </w:r>
      <w:r>
        <w:rPr>
          <w:color w:val="0E0E0E"/>
        </w:rPr>
        <w:t>Zealand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and</w:t>
      </w:r>
      <w:r>
        <w:rPr>
          <w:color w:val="0E0E0E"/>
          <w:spacing w:val="9"/>
        </w:rPr>
        <w:t xml:space="preserve"> </w:t>
      </w:r>
      <w:r>
        <w:rPr>
          <w:color w:val="0E0E0E"/>
        </w:rPr>
        <w:t>nature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>of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any</w:t>
      </w:r>
      <w:r>
        <w:rPr>
          <w:color w:val="0E0E0E"/>
          <w:spacing w:val="10"/>
        </w:rPr>
        <w:t xml:space="preserve"> </w:t>
      </w:r>
      <w:r>
        <w:rPr>
          <w:color w:val="0E0E0E"/>
        </w:rPr>
        <w:t>ministry</w:t>
      </w:r>
      <w:r>
        <w:rPr>
          <w:color w:val="0E0E0E"/>
          <w:spacing w:val="35"/>
        </w:rPr>
        <w:t xml:space="preserve"> </w:t>
      </w:r>
      <w:r>
        <w:rPr>
          <w:color w:val="1F1F1F"/>
        </w:rPr>
        <w:t>you</w:t>
      </w:r>
      <w:r>
        <w:rPr>
          <w:color w:val="1F1F1F"/>
          <w:spacing w:val="11"/>
        </w:rPr>
        <w:t xml:space="preserve"> </w:t>
      </w:r>
      <w:r>
        <w:rPr>
          <w:color w:val="0E0E0E"/>
        </w:rPr>
        <w:t>intend</w:t>
      </w:r>
      <w:r>
        <w:rPr>
          <w:color w:val="0E0E0E"/>
          <w:spacing w:val="-1"/>
        </w:rPr>
        <w:t xml:space="preserve"> </w:t>
      </w:r>
      <w:r>
        <w:rPr>
          <w:color w:val="0E0E0E"/>
        </w:rPr>
        <w:t>to</w:t>
      </w:r>
      <w:r>
        <w:rPr>
          <w:color w:val="0E0E0E"/>
          <w:spacing w:val="37"/>
        </w:rPr>
        <w:t xml:space="preserve"> </w:t>
      </w:r>
      <w:r>
        <w:rPr>
          <w:color w:val="0E0E0E"/>
          <w:spacing w:val="-2"/>
        </w:rPr>
        <w:t>offer:</w:t>
      </w:r>
    </w:p>
    <w:p w14:paraId="3D0F5DE0" w14:textId="77777777" w:rsidR="00DA00CA" w:rsidRDefault="00DA00CA">
      <w:pPr>
        <w:pStyle w:val="BodyText"/>
      </w:pPr>
    </w:p>
    <w:p w14:paraId="0714BB9E" w14:textId="77777777" w:rsidR="00DA00CA" w:rsidRDefault="00DA00CA">
      <w:pPr>
        <w:pStyle w:val="BodyText"/>
      </w:pPr>
    </w:p>
    <w:p w14:paraId="416E56D8" w14:textId="77777777" w:rsidR="00DA00CA" w:rsidRDefault="00DA00CA">
      <w:pPr>
        <w:pStyle w:val="BodyText"/>
        <w:spacing w:before="119"/>
      </w:pPr>
    </w:p>
    <w:p w14:paraId="41066A05" w14:textId="77777777" w:rsidR="00DA00CA" w:rsidRDefault="006D11AC">
      <w:pPr>
        <w:pStyle w:val="Heading3"/>
        <w:spacing w:before="1"/>
        <w:ind w:left="133"/>
      </w:pPr>
      <w:r>
        <w:rPr>
          <w:color w:val="0E0E0E"/>
          <w:w w:val="90"/>
        </w:rPr>
        <w:t>APPLICANT'S</w:t>
      </w:r>
      <w:r>
        <w:rPr>
          <w:color w:val="0E0E0E"/>
          <w:spacing w:val="25"/>
        </w:rPr>
        <w:t xml:space="preserve"> </w:t>
      </w:r>
      <w:r>
        <w:rPr>
          <w:color w:val="0E0E0E"/>
          <w:spacing w:val="-2"/>
        </w:rPr>
        <w:t>DECLARATION</w:t>
      </w:r>
    </w:p>
    <w:p w14:paraId="2E1E1B95" w14:textId="77777777" w:rsidR="00DA00CA" w:rsidRDefault="006D11AC">
      <w:pPr>
        <w:pStyle w:val="BodyText"/>
        <w:spacing w:before="198"/>
        <w:ind w:left="128"/>
      </w:pPr>
      <w:r>
        <w:rPr>
          <w:color w:val="0E0E0E"/>
          <w:w w:val="110"/>
        </w:rPr>
        <w:t>I</w:t>
      </w:r>
      <w:r>
        <w:rPr>
          <w:color w:val="0E0E0E"/>
          <w:spacing w:val="2"/>
          <w:w w:val="110"/>
        </w:rPr>
        <w:t xml:space="preserve"> </w:t>
      </w:r>
      <w:r>
        <w:rPr>
          <w:color w:val="0E0E0E"/>
          <w:w w:val="110"/>
        </w:rPr>
        <w:t>affirm</w:t>
      </w:r>
      <w:r>
        <w:rPr>
          <w:color w:val="0E0E0E"/>
          <w:spacing w:val="-15"/>
          <w:w w:val="110"/>
        </w:rPr>
        <w:t xml:space="preserve"> </w:t>
      </w:r>
      <w:r>
        <w:rPr>
          <w:color w:val="0E0E0E"/>
          <w:spacing w:val="-2"/>
          <w:w w:val="110"/>
        </w:rPr>
        <w:t>that:</w:t>
      </w:r>
    </w:p>
    <w:p w14:paraId="5414EDD5" w14:textId="77777777" w:rsidR="00DA00CA" w:rsidRDefault="00DA00CA">
      <w:pPr>
        <w:pStyle w:val="BodyText"/>
        <w:spacing w:before="72"/>
      </w:pPr>
    </w:p>
    <w:p w14:paraId="41F4E1E4" w14:textId="77777777" w:rsidR="00DA00CA" w:rsidRDefault="006D11AC">
      <w:pPr>
        <w:pStyle w:val="BodyText"/>
        <w:spacing w:line="544" w:lineRule="auto"/>
        <w:ind w:left="691" w:right="3966"/>
      </w:pPr>
      <w:r>
        <w:rPr>
          <w:color w:val="0E0E0E"/>
          <w:w w:val="105"/>
        </w:rPr>
        <w:t>I</w:t>
      </w:r>
      <w:r>
        <w:rPr>
          <w:color w:val="0E0E0E"/>
          <w:spacing w:val="-16"/>
          <w:w w:val="105"/>
        </w:rPr>
        <w:t xml:space="preserve"> </w:t>
      </w:r>
      <w:r>
        <w:rPr>
          <w:color w:val="0E0E0E"/>
          <w:w w:val="105"/>
        </w:rPr>
        <w:t>have</w:t>
      </w:r>
      <w:r>
        <w:rPr>
          <w:color w:val="0E0E0E"/>
          <w:spacing w:val="-15"/>
          <w:w w:val="105"/>
        </w:rPr>
        <w:t xml:space="preserve"> </w:t>
      </w:r>
      <w:r>
        <w:rPr>
          <w:color w:val="0E0E0E"/>
          <w:w w:val="105"/>
        </w:rPr>
        <w:t>never</w:t>
      </w:r>
      <w:r>
        <w:rPr>
          <w:color w:val="0E0E0E"/>
          <w:spacing w:val="-15"/>
          <w:w w:val="105"/>
        </w:rPr>
        <w:t xml:space="preserve"> </w:t>
      </w:r>
      <w:r>
        <w:rPr>
          <w:color w:val="0E0E0E"/>
          <w:w w:val="105"/>
        </w:rPr>
        <w:t>been</w:t>
      </w:r>
      <w:r>
        <w:rPr>
          <w:color w:val="0E0E0E"/>
          <w:spacing w:val="-16"/>
          <w:w w:val="105"/>
        </w:rPr>
        <w:t xml:space="preserve"> </w:t>
      </w:r>
      <w:r>
        <w:rPr>
          <w:color w:val="0E0E0E"/>
          <w:w w:val="105"/>
        </w:rPr>
        <w:t>canonically</w:t>
      </w:r>
      <w:r>
        <w:rPr>
          <w:color w:val="0E0E0E"/>
          <w:spacing w:val="-15"/>
          <w:w w:val="105"/>
        </w:rPr>
        <w:t xml:space="preserve"> </w:t>
      </w:r>
      <w:r>
        <w:rPr>
          <w:color w:val="1F1F1F"/>
          <w:w w:val="105"/>
        </w:rPr>
        <w:t>suspended</w:t>
      </w:r>
      <w:r>
        <w:rPr>
          <w:color w:val="1F1F1F"/>
          <w:spacing w:val="-15"/>
          <w:w w:val="105"/>
        </w:rPr>
        <w:t xml:space="preserve"> </w:t>
      </w:r>
      <w:r>
        <w:rPr>
          <w:color w:val="0E0E0E"/>
          <w:w w:val="105"/>
        </w:rPr>
        <w:t>or</w:t>
      </w:r>
      <w:r>
        <w:rPr>
          <w:color w:val="0E0E0E"/>
          <w:spacing w:val="-6"/>
          <w:w w:val="105"/>
        </w:rPr>
        <w:t xml:space="preserve"> </w:t>
      </w:r>
      <w:r>
        <w:rPr>
          <w:color w:val="0E0E0E"/>
          <w:w w:val="105"/>
        </w:rPr>
        <w:t>disciplined. I have</w:t>
      </w:r>
      <w:r>
        <w:rPr>
          <w:color w:val="0E0E0E"/>
          <w:spacing w:val="-1"/>
          <w:w w:val="105"/>
        </w:rPr>
        <w:t xml:space="preserve"> </w:t>
      </w:r>
      <w:r>
        <w:rPr>
          <w:color w:val="0E0E0E"/>
          <w:w w:val="105"/>
        </w:rPr>
        <w:t xml:space="preserve">not been </w:t>
      </w:r>
      <w:r>
        <w:rPr>
          <w:color w:val="1F1F1F"/>
          <w:w w:val="105"/>
        </w:rPr>
        <w:t>accused</w:t>
      </w:r>
      <w:r>
        <w:rPr>
          <w:color w:val="1F1F1F"/>
          <w:spacing w:val="-3"/>
          <w:w w:val="105"/>
        </w:rPr>
        <w:t xml:space="preserve"> </w:t>
      </w:r>
      <w:r>
        <w:rPr>
          <w:color w:val="0E0E0E"/>
          <w:w w:val="105"/>
        </w:rPr>
        <w:t>of</w:t>
      </w:r>
      <w:r>
        <w:rPr>
          <w:color w:val="0E0E0E"/>
          <w:spacing w:val="31"/>
          <w:w w:val="105"/>
        </w:rPr>
        <w:t xml:space="preserve"> </w:t>
      </w:r>
      <w:r>
        <w:rPr>
          <w:color w:val="1F1F1F"/>
          <w:w w:val="105"/>
        </w:rPr>
        <w:t>sexual</w:t>
      </w:r>
      <w:r>
        <w:rPr>
          <w:color w:val="1F1F1F"/>
          <w:spacing w:val="-1"/>
          <w:w w:val="105"/>
        </w:rPr>
        <w:t xml:space="preserve"> </w:t>
      </w:r>
      <w:r>
        <w:rPr>
          <w:color w:val="0E0E0E"/>
          <w:w w:val="105"/>
        </w:rPr>
        <w:t>misconduct.</w:t>
      </w:r>
    </w:p>
    <w:p w14:paraId="6A8AB5AD" w14:textId="77777777" w:rsidR="00DA00CA" w:rsidRDefault="006D11AC">
      <w:pPr>
        <w:pStyle w:val="BodyText"/>
        <w:ind w:left="698"/>
      </w:pPr>
      <w:r>
        <w:rPr>
          <w:color w:val="0E0E0E"/>
          <w:w w:val="105"/>
        </w:rPr>
        <w:t>I</w:t>
      </w:r>
      <w:r>
        <w:rPr>
          <w:color w:val="0E0E0E"/>
          <w:spacing w:val="-16"/>
          <w:w w:val="105"/>
        </w:rPr>
        <w:t xml:space="preserve"> </w:t>
      </w:r>
      <w:r>
        <w:rPr>
          <w:color w:val="0E0E0E"/>
          <w:w w:val="105"/>
        </w:rPr>
        <w:t>have</w:t>
      </w:r>
      <w:r>
        <w:rPr>
          <w:color w:val="0E0E0E"/>
          <w:spacing w:val="-15"/>
          <w:w w:val="105"/>
        </w:rPr>
        <w:t xml:space="preserve"> </w:t>
      </w:r>
      <w:r>
        <w:rPr>
          <w:color w:val="0E0E0E"/>
          <w:w w:val="105"/>
        </w:rPr>
        <w:t>no</w:t>
      </w:r>
      <w:r>
        <w:rPr>
          <w:color w:val="0E0E0E"/>
          <w:spacing w:val="-8"/>
          <w:w w:val="105"/>
        </w:rPr>
        <w:t xml:space="preserve"> </w:t>
      </w:r>
      <w:r>
        <w:rPr>
          <w:color w:val="0E0E0E"/>
          <w:w w:val="105"/>
        </w:rPr>
        <w:t>criminal</w:t>
      </w:r>
      <w:r>
        <w:rPr>
          <w:color w:val="0E0E0E"/>
          <w:spacing w:val="-13"/>
          <w:w w:val="105"/>
        </w:rPr>
        <w:t xml:space="preserve"> </w:t>
      </w:r>
      <w:r>
        <w:rPr>
          <w:color w:val="1F1F1F"/>
          <w:w w:val="105"/>
        </w:rPr>
        <w:t>convictions</w:t>
      </w:r>
      <w:r>
        <w:rPr>
          <w:color w:val="1F1F1F"/>
          <w:spacing w:val="-7"/>
          <w:w w:val="105"/>
        </w:rPr>
        <w:t xml:space="preserve"> </w:t>
      </w:r>
      <w:r>
        <w:rPr>
          <w:color w:val="0E0E0E"/>
          <w:w w:val="105"/>
        </w:rPr>
        <w:t>(in</w:t>
      </w:r>
      <w:r>
        <w:rPr>
          <w:color w:val="0E0E0E"/>
          <w:spacing w:val="-9"/>
          <w:w w:val="105"/>
        </w:rPr>
        <w:t xml:space="preserve"> </w:t>
      </w:r>
      <w:r>
        <w:rPr>
          <w:color w:val="0E0E0E"/>
          <w:w w:val="105"/>
        </w:rPr>
        <w:t>New</w:t>
      </w:r>
      <w:r>
        <w:rPr>
          <w:color w:val="0E0E0E"/>
          <w:spacing w:val="-8"/>
          <w:w w:val="105"/>
        </w:rPr>
        <w:t xml:space="preserve"> </w:t>
      </w:r>
      <w:r>
        <w:rPr>
          <w:color w:val="0E0E0E"/>
          <w:w w:val="105"/>
        </w:rPr>
        <w:t>Zealand</w:t>
      </w:r>
      <w:r>
        <w:rPr>
          <w:color w:val="0E0E0E"/>
          <w:spacing w:val="-8"/>
          <w:w w:val="105"/>
        </w:rPr>
        <w:t xml:space="preserve"> </w:t>
      </w:r>
      <w:r>
        <w:rPr>
          <w:color w:val="0E0E0E"/>
          <w:w w:val="105"/>
        </w:rPr>
        <w:t>or</w:t>
      </w:r>
      <w:r>
        <w:rPr>
          <w:color w:val="0E0E0E"/>
          <w:spacing w:val="11"/>
          <w:w w:val="105"/>
        </w:rPr>
        <w:t xml:space="preserve"> </w:t>
      </w:r>
      <w:r>
        <w:rPr>
          <w:color w:val="0E0E0E"/>
          <w:spacing w:val="-2"/>
          <w:w w:val="105"/>
        </w:rPr>
        <w:t>overseas).</w:t>
      </w:r>
    </w:p>
    <w:p w14:paraId="6668A37C" w14:textId="77777777" w:rsidR="00DA00CA" w:rsidRDefault="00DA00CA">
      <w:pPr>
        <w:pStyle w:val="BodyText"/>
        <w:spacing w:before="73"/>
      </w:pPr>
    </w:p>
    <w:p w14:paraId="5754ACA1" w14:textId="77777777" w:rsidR="00DA00CA" w:rsidRDefault="006D11AC">
      <w:pPr>
        <w:pStyle w:val="BodyText"/>
        <w:spacing w:line="285" w:lineRule="auto"/>
        <w:ind w:left="697" w:firstLine="1"/>
      </w:pPr>
      <w:r>
        <w:rPr>
          <w:color w:val="0E0E0E"/>
          <w:w w:val="105"/>
        </w:rPr>
        <w:t>I do</w:t>
      </w:r>
      <w:r>
        <w:rPr>
          <w:color w:val="0E0E0E"/>
          <w:spacing w:val="-7"/>
          <w:w w:val="105"/>
        </w:rPr>
        <w:t xml:space="preserve"> </w:t>
      </w:r>
      <w:r>
        <w:rPr>
          <w:color w:val="1F1F1F"/>
          <w:w w:val="105"/>
        </w:rPr>
        <w:t>not</w:t>
      </w:r>
      <w:r>
        <w:rPr>
          <w:color w:val="1F1F1F"/>
          <w:spacing w:val="25"/>
          <w:w w:val="105"/>
        </w:rPr>
        <w:t xml:space="preserve"> </w:t>
      </w:r>
      <w:r>
        <w:rPr>
          <w:color w:val="0E0E0E"/>
          <w:w w:val="105"/>
        </w:rPr>
        <w:t>have</w:t>
      </w:r>
      <w:r>
        <w:rPr>
          <w:color w:val="0E0E0E"/>
          <w:spacing w:val="-5"/>
          <w:w w:val="105"/>
        </w:rPr>
        <w:t xml:space="preserve"> </w:t>
      </w:r>
      <w:r>
        <w:rPr>
          <w:color w:val="0E0E0E"/>
          <w:w w:val="105"/>
        </w:rPr>
        <w:t xml:space="preserve">a substantiated </w:t>
      </w:r>
      <w:r>
        <w:rPr>
          <w:color w:val="1F1F1F"/>
          <w:w w:val="105"/>
        </w:rPr>
        <w:t>finding</w:t>
      </w:r>
      <w:r>
        <w:rPr>
          <w:color w:val="1F1F1F"/>
          <w:spacing w:val="-12"/>
          <w:w w:val="105"/>
        </w:rPr>
        <w:t xml:space="preserve"> </w:t>
      </w:r>
      <w:r>
        <w:rPr>
          <w:color w:val="0E0E0E"/>
          <w:w w:val="105"/>
        </w:rPr>
        <w:t>against me</w:t>
      </w:r>
      <w:r>
        <w:rPr>
          <w:color w:val="0E0E0E"/>
          <w:spacing w:val="-16"/>
          <w:w w:val="105"/>
        </w:rPr>
        <w:t xml:space="preserve"> </w:t>
      </w:r>
      <w:r>
        <w:rPr>
          <w:color w:val="0E0E0E"/>
          <w:w w:val="105"/>
        </w:rPr>
        <w:t>resulting</w:t>
      </w:r>
      <w:r>
        <w:rPr>
          <w:color w:val="0E0E0E"/>
          <w:spacing w:val="-14"/>
          <w:w w:val="105"/>
        </w:rPr>
        <w:t xml:space="preserve"> </w:t>
      </w:r>
      <w:r>
        <w:rPr>
          <w:color w:val="0E0E0E"/>
          <w:w w:val="105"/>
        </w:rPr>
        <w:t xml:space="preserve">from </w:t>
      </w:r>
      <w:r>
        <w:rPr>
          <w:color w:val="1F1F1F"/>
          <w:w w:val="105"/>
        </w:rPr>
        <w:t>a</w:t>
      </w:r>
      <w:r>
        <w:rPr>
          <w:color w:val="1F1F1F"/>
          <w:spacing w:val="-2"/>
          <w:w w:val="105"/>
        </w:rPr>
        <w:t xml:space="preserve"> </w:t>
      </w:r>
      <w:r>
        <w:rPr>
          <w:color w:val="0E0E0E"/>
          <w:w w:val="105"/>
        </w:rPr>
        <w:t>formal</w:t>
      </w:r>
      <w:r>
        <w:rPr>
          <w:color w:val="0E0E0E"/>
          <w:spacing w:val="-9"/>
          <w:w w:val="105"/>
        </w:rPr>
        <w:t xml:space="preserve"> </w:t>
      </w:r>
      <w:r>
        <w:rPr>
          <w:color w:val="0E0E0E"/>
          <w:w w:val="105"/>
        </w:rPr>
        <w:t>investigative process relating</w:t>
      </w:r>
      <w:r>
        <w:rPr>
          <w:color w:val="0E0E0E"/>
          <w:spacing w:val="-4"/>
          <w:w w:val="105"/>
        </w:rPr>
        <w:t xml:space="preserve"> </w:t>
      </w:r>
      <w:r>
        <w:rPr>
          <w:color w:val="0E0E0E"/>
          <w:w w:val="105"/>
        </w:rPr>
        <w:t xml:space="preserve">to abusive conduct of </w:t>
      </w:r>
      <w:r>
        <w:rPr>
          <w:color w:val="1F1F1F"/>
          <w:w w:val="105"/>
        </w:rPr>
        <w:t xml:space="preserve">any </w:t>
      </w:r>
      <w:r>
        <w:rPr>
          <w:color w:val="0E0E0E"/>
          <w:w w:val="105"/>
        </w:rPr>
        <w:t>kind,</w:t>
      </w:r>
      <w:r>
        <w:rPr>
          <w:color w:val="0E0E0E"/>
          <w:spacing w:val="-4"/>
          <w:w w:val="105"/>
        </w:rPr>
        <w:t xml:space="preserve"> </w:t>
      </w:r>
      <w:r>
        <w:rPr>
          <w:color w:val="1F1F1F"/>
          <w:w w:val="105"/>
        </w:rPr>
        <w:t xml:space="preserve">whether </w:t>
      </w:r>
      <w:r>
        <w:rPr>
          <w:color w:val="0E0E0E"/>
          <w:w w:val="105"/>
        </w:rPr>
        <w:t>related</w:t>
      </w:r>
      <w:r>
        <w:rPr>
          <w:color w:val="0E0E0E"/>
          <w:spacing w:val="-3"/>
          <w:w w:val="105"/>
        </w:rPr>
        <w:t xml:space="preserve"> </w:t>
      </w:r>
      <w:r>
        <w:rPr>
          <w:color w:val="0E0E0E"/>
          <w:w w:val="105"/>
        </w:rPr>
        <w:t>to</w:t>
      </w:r>
      <w:r>
        <w:rPr>
          <w:color w:val="0E0E0E"/>
          <w:spacing w:val="36"/>
          <w:w w:val="105"/>
        </w:rPr>
        <w:t xml:space="preserve"> </w:t>
      </w:r>
      <w:r>
        <w:rPr>
          <w:color w:val="1F1F1F"/>
          <w:w w:val="105"/>
        </w:rPr>
        <w:t xml:space="preserve">child abuse </w:t>
      </w:r>
      <w:r>
        <w:rPr>
          <w:color w:val="0E0E0E"/>
          <w:w w:val="105"/>
        </w:rPr>
        <w:t>or</w:t>
      </w:r>
      <w:r>
        <w:rPr>
          <w:color w:val="0E0E0E"/>
          <w:spacing w:val="40"/>
          <w:w w:val="105"/>
        </w:rPr>
        <w:t xml:space="preserve"> </w:t>
      </w:r>
      <w:r>
        <w:rPr>
          <w:color w:val="0E0E0E"/>
          <w:w w:val="105"/>
        </w:rPr>
        <w:t>otherwise.</w:t>
      </w:r>
    </w:p>
    <w:p w14:paraId="666F7B7F" w14:textId="77777777" w:rsidR="00DA00CA" w:rsidRDefault="00DA00CA">
      <w:pPr>
        <w:pStyle w:val="BodyText"/>
        <w:spacing w:before="27"/>
      </w:pPr>
    </w:p>
    <w:p w14:paraId="5DE19D43" w14:textId="77777777" w:rsidR="00DA00CA" w:rsidRDefault="006D11AC">
      <w:pPr>
        <w:pStyle w:val="BodyText"/>
        <w:spacing w:line="292" w:lineRule="auto"/>
        <w:ind w:left="697" w:firstLine="1"/>
      </w:pPr>
      <w:r>
        <w:rPr>
          <w:color w:val="0E0E0E"/>
          <w:w w:val="105"/>
        </w:rPr>
        <w:t>I am</w:t>
      </w:r>
      <w:r>
        <w:rPr>
          <w:color w:val="0E0E0E"/>
          <w:spacing w:val="-9"/>
          <w:w w:val="105"/>
        </w:rPr>
        <w:t xml:space="preserve"> </w:t>
      </w:r>
      <w:r>
        <w:rPr>
          <w:color w:val="0E0E0E"/>
          <w:w w:val="105"/>
        </w:rPr>
        <w:t xml:space="preserve">not the </w:t>
      </w:r>
      <w:r>
        <w:rPr>
          <w:color w:val="1F1F1F"/>
          <w:w w:val="105"/>
        </w:rPr>
        <w:t xml:space="preserve">subject </w:t>
      </w:r>
      <w:r>
        <w:rPr>
          <w:color w:val="0E0E0E"/>
          <w:w w:val="105"/>
        </w:rPr>
        <w:t xml:space="preserve">of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 xml:space="preserve"> </w:t>
      </w:r>
      <w:r>
        <w:rPr>
          <w:color w:val="0E0E0E"/>
          <w:w w:val="105"/>
        </w:rPr>
        <w:t xml:space="preserve">current </w:t>
      </w:r>
      <w:r>
        <w:rPr>
          <w:color w:val="1F1F1F"/>
          <w:w w:val="105"/>
        </w:rPr>
        <w:t xml:space="preserve">allegation </w:t>
      </w:r>
      <w:r>
        <w:rPr>
          <w:color w:val="0E0E0E"/>
          <w:w w:val="105"/>
        </w:rPr>
        <w:t>relating</w:t>
      </w:r>
      <w:r>
        <w:rPr>
          <w:color w:val="0E0E0E"/>
          <w:spacing w:val="-21"/>
          <w:w w:val="105"/>
        </w:rPr>
        <w:t xml:space="preserve"> </w:t>
      </w:r>
      <w:r>
        <w:rPr>
          <w:color w:val="0E0E0E"/>
          <w:w w:val="105"/>
        </w:rPr>
        <w:t>to</w:t>
      </w:r>
      <w:r>
        <w:rPr>
          <w:color w:val="0E0E0E"/>
          <w:spacing w:val="31"/>
          <w:w w:val="105"/>
        </w:rPr>
        <w:t xml:space="preserve"> </w:t>
      </w:r>
      <w:r>
        <w:rPr>
          <w:color w:val="1F1F1F"/>
          <w:w w:val="105"/>
        </w:rPr>
        <w:t xml:space="preserve">abusive </w:t>
      </w:r>
      <w:r>
        <w:rPr>
          <w:color w:val="0E0E0E"/>
          <w:w w:val="105"/>
        </w:rPr>
        <w:t>conduct of any</w:t>
      </w:r>
      <w:r>
        <w:rPr>
          <w:color w:val="0E0E0E"/>
          <w:spacing w:val="-10"/>
          <w:w w:val="105"/>
        </w:rPr>
        <w:t xml:space="preserve"> </w:t>
      </w:r>
      <w:r>
        <w:rPr>
          <w:color w:val="0E0E0E"/>
          <w:w w:val="105"/>
        </w:rPr>
        <w:t>kind,</w:t>
      </w:r>
      <w:r>
        <w:rPr>
          <w:color w:val="0E0E0E"/>
          <w:spacing w:val="-14"/>
          <w:w w:val="105"/>
        </w:rPr>
        <w:t xml:space="preserve"> </w:t>
      </w:r>
      <w:r>
        <w:rPr>
          <w:color w:val="1F1F1F"/>
          <w:w w:val="105"/>
        </w:rPr>
        <w:t xml:space="preserve">whether </w:t>
      </w:r>
      <w:r>
        <w:rPr>
          <w:color w:val="0E0E0E"/>
          <w:w w:val="105"/>
        </w:rPr>
        <w:t xml:space="preserve">related to </w:t>
      </w:r>
      <w:r>
        <w:rPr>
          <w:color w:val="1F1F1F"/>
          <w:w w:val="105"/>
        </w:rPr>
        <w:t xml:space="preserve">child abuse </w:t>
      </w:r>
      <w:r>
        <w:rPr>
          <w:color w:val="0E0E0E"/>
          <w:w w:val="105"/>
        </w:rPr>
        <w:t>or otherwise.</w:t>
      </w:r>
    </w:p>
    <w:p w14:paraId="757E4074" w14:textId="77777777" w:rsidR="002B2871" w:rsidRDefault="002B2871">
      <w:pPr>
        <w:pStyle w:val="BodyText"/>
        <w:spacing w:before="201"/>
      </w:pPr>
    </w:p>
    <w:p w14:paraId="4599C93B" w14:textId="77777777" w:rsidR="00DA00CA" w:rsidRDefault="006D11AC">
      <w:pPr>
        <w:pStyle w:val="Heading3"/>
        <w:ind w:left="148"/>
      </w:pPr>
      <w:r>
        <w:rPr>
          <w:color w:val="0E0E0E"/>
          <w:w w:val="90"/>
        </w:rPr>
        <w:t>APPLICANT'S</w:t>
      </w:r>
      <w:r>
        <w:rPr>
          <w:color w:val="0E0E0E"/>
          <w:spacing w:val="25"/>
        </w:rPr>
        <w:t xml:space="preserve"> </w:t>
      </w:r>
      <w:r>
        <w:rPr>
          <w:color w:val="0E0E0E"/>
          <w:spacing w:val="-2"/>
        </w:rPr>
        <w:t>DISCLOSURE</w:t>
      </w:r>
    </w:p>
    <w:p w14:paraId="37C9C1BD" w14:textId="77777777" w:rsidR="00DA00CA" w:rsidRDefault="006D11AC">
      <w:pPr>
        <w:pStyle w:val="BodyText"/>
        <w:spacing w:before="206" w:line="292" w:lineRule="auto"/>
        <w:ind w:left="148" w:right="127" w:hanging="3"/>
        <w:jc w:val="both"/>
      </w:pPr>
      <w:r>
        <w:rPr>
          <w:color w:val="0E0E0E"/>
          <w:w w:val="105"/>
        </w:rPr>
        <w:t xml:space="preserve">Please briefly </w:t>
      </w:r>
      <w:r>
        <w:rPr>
          <w:color w:val="1F1F1F"/>
          <w:w w:val="105"/>
        </w:rPr>
        <w:t xml:space="preserve">explain why </w:t>
      </w:r>
      <w:r>
        <w:rPr>
          <w:color w:val="0E0E0E"/>
          <w:w w:val="105"/>
        </w:rPr>
        <w:t xml:space="preserve">you </w:t>
      </w:r>
      <w:r>
        <w:rPr>
          <w:color w:val="1F1F1F"/>
          <w:w w:val="105"/>
        </w:rPr>
        <w:t xml:space="preserve">are </w:t>
      </w:r>
      <w:r>
        <w:rPr>
          <w:color w:val="0E0E0E"/>
          <w:w w:val="105"/>
        </w:rPr>
        <w:t>presently unable to affirm</w:t>
      </w:r>
      <w:r>
        <w:rPr>
          <w:color w:val="0E0E0E"/>
          <w:spacing w:val="-1"/>
          <w:w w:val="105"/>
        </w:rPr>
        <w:t xml:space="preserve"> </w:t>
      </w:r>
      <w:r>
        <w:rPr>
          <w:color w:val="0E0E0E"/>
          <w:w w:val="105"/>
        </w:rPr>
        <w:t xml:space="preserve">one or more of these </w:t>
      </w:r>
      <w:r>
        <w:rPr>
          <w:color w:val="1F1F1F"/>
          <w:w w:val="105"/>
        </w:rPr>
        <w:t xml:space="preserve">statements and </w:t>
      </w:r>
      <w:r>
        <w:rPr>
          <w:color w:val="0E0E0E"/>
          <w:w w:val="105"/>
        </w:rPr>
        <w:t>provide</w:t>
      </w:r>
      <w:r>
        <w:rPr>
          <w:color w:val="0E0E0E"/>
          <w:spacing w:val="-8"/>
          <w:w w:val="105"/>
        </w:rPr>
        <w:t xml:space="preserve"> </w:t>
      </w:r>
      <w:r>
        <w:rPr>
          <w:color w:val="1F1F1F"/>
          <w:w w:val="105"/>
        </w:rPr>
        <w:t xml:space="preserve">any </w:t>
      </w:r>
      <w:r>
        <w:rPr>
          <w:color w:val="0E0E0E"/>
          <w:w w:val="105"/>
        </w:rPr>
        <w:t>other relevant information or</w:t>
      </w:r>
      <w:r>
        <w:rPr>
          <w:color w:val="0E0E0E"/>
          <w:spacing w:val="-2"/>
          <w:w w:val="105"/>
        </w:rPr>
        <w:t xml:space="preserve"> </w:t>
      </w:r>
      <w:r>
        <w:rPr>
          <w:color w:val="1F1F1F"/>
          <w:w w:val="105"/>
        </w:rPr>
        <w:t>comment.</w:t>
      </w:r>
      <w:r>
        <w:rPr>
          <w:color w:val="1F1F1F"/>
          <w:spacing w:val="40"/>
          <w:w w:val="105"/>
        </w:rPr>
        <w:t xml:space="preserve"> </w:t>
      </w:r>
      <w:r>
        <w:rPr>
          <w:color w:val="0E0E0E"/>
          <w:w w:val="105"/>
        </w:rPr>
        <w:t>Further detail</w:t>
      </w:r>
      <w:r>
        <w:rPr>
          <w:color w:val="0E0E0E"/>
          <w:spacing w:val="-4"/>
          <w:w w:val="105"/>
        </w:rPr>
        <w:t xml:space="preserve"> </w:t>
      </w:r>
      <w:r>
        <w:rPr>
          <w:color w:val="0E0E0E"/>
          <w:w w:val="105"/>
        </w:rPr>
        <w:t>and</w:t>
      </w:r>
      <w:r>
        <w:rPr>
          <w:color w:val="0E0E0E"/>
          <w:spacing w:val="-16"/>
          <w:w w:val="105"/>
        </w:rPr>
        <w:t xml:space="preserve"> </w:t>
      </w:r>
      <w:r>
        <w:rPr>
          <w:color w:val="0E0E0E"/>
          <w:w w:val="105"/>
        </w:rPr>
        <w:t xml:space="preserve">relevant documentation from </w:t>
      </w:r>
      <w:r>
        <w:rPr>
          <w:color w:val="1F1F1F"/>
          <w:w w:val="105"/>
        </w:rPr>
        <w:t xml:space="preserve">you and your </w:t>
      </w:r>
      <w:r>
        <w:rPr>
          <w:color w:val="0E0E0E"/>
          <w:w w:val="105"/>
        </w:rPr>
        <w:t xml:space="preserve">Church Authority </w:t>
      </w:r>
      <w:r>
        <w:rPr>
          <w:color w:val="1F1F1F"/>
          <w:w w:val="105"/>
        </w:rPr>
        <w:t xml:space="preserve">may </w:t>
      </w:r>
      <w:r>
        <w:rPr>
          <w:color w:val="0E0E0E"/>
          <w:w w:val="105"/>
        </w:rPr>
        <w:t xml:space="preserve">be </w:t>
      </w:r>
      <w:r>
        <w:rPr>
          <w:color w:val="1F1F1F"/>
          <w:w w:val="105"/>
        </w:rPr>
        <w:t xml:space="preserve">attached along with </w:t>
      </w:r>
      <w:r>
        <w:rPr>
          <w:color w:val="0E0E0E"/>
          <w:w w:val="105"/>
        </w:rPr>
        <w:t>this form.</w:t>
      </w:r>
    </w:p>
    <w:p w14:paraId="521A3950" w14:textId="77777777" w:rsidR="00DA00CA" w:rsidRDefault="00DA00CA">
      <w:pPr>
        <w:pStyle w:val="BodyText"/>
      </w:pPr>
    </w:p>
    <w:p w14:paraId="5315A11B" w14:textId="77777777" w:rsidR="00DA00CA" w:rsidRDefault="00DA00CA">
      <w:pPr>
        <w:pStyle w:val="BodyText"/>
      </w:pPr>
    </w:p>
    <w:p w14:paraId="7FD269FD" w14:textId="77777777" w:rsidR="00DA00CA" w:rsidRDefault="00DA00CA">
      <w:pPr>
        <w:pStyle w:val="BodyText"/>
        <w:spacing w:before="166"/>
      </w:pPr>
    </w:p>
    <w:p w14:paraId="4638FF4D" w14:textId="77777777" w:rsidR="00DA00CA" w:rsidRDefault="006D11AC">
      <w:pPr>
        <w:pStyle w:val="BodyText"/>
        <w:ind w:left="157"/>
      </w:pPr>
      <w:r>
        <w:rPr>
          <w:color w:val="0E0E0E"/>
        </w:rPr>
        <w:t>The</w:t>
      </w:r>
      <w:r>
        <w:rPr>
          <w:color w:val="0E0E0E"/>
          <w:spacing w:val="19"/>
        </w:rPr>
        <w:t xml:space="preserve"> </w:t>
      </w:r>
      <w:r>
        <w:rPr>
          <w:color w:val="0E0E0E"/>
        </w:rPr>
        <w:t>information</w:t>
      </w:r>
      <w:r>
        <w:rPr>
          <w:color w:val="0E0E0E"/>
          <w:spacing w:val="51"/>
        </w:rPr>
        <w:t xml:space="preserve"> </w:t>
      </w:r>
      <w:r>
        <w:rPr>
          <w:color w:val="1F1F1F"/>
        </w:rPr>
        <w:t>which</w:t>
      </w:r>
      <w:r>
        <w:rPr>
          <w:color w:val="1F1F1F"/>
          <w:spacing w:val="23"/>
        </w:rPr>
        <w:t xml:space="preserve"> </w:t>
      </w:r>
      <w:r>
        <w:rPr>
          <w:color w:val="0E0E0E"/>
        </w:rPr>
        <w:t>I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have</w:t>
      </w:r>
      <w:r>
        <w:rPr>
          <w:color w:val="0E0E0E"/>
          <w:spacing w:val="18"/>
        </w:rPr>
        <w:t xml:space="preserve"> </w:t>
      </w:r>
      <w:r>
        <w:rPr>
          <w:color w:val="0E0E0E"/>
        </w:rPr>
        <w:t>provided</w:t>
      </w:r>
      <w:r>
        <w:rPr>
          <w:color w:val="0E0E0E"/>
          <w:spacing w:val="32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6"/>
        </w:rPr>
        <w:t xml:space="preserve"> </w:t>
      </w:r>
      <w:r>
        <w:rPr>
          <w:color w:val="0E0E0E"/>
        </w:rPr>
        <w:t>true</w:t>
      </w:r>
      <w:r>
        <w:rPr>
          <w:color w:val="0E0E0E"/>
          <w:spacing w:val="26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23"/>
        </w:rPr>
        <w:t xml:space="preserve"> </w:t>
      </w:r>
      <w:r>
        <w:rPr>
          <w:color w:val="1F1F1F"/>
          <w:spacing w:val="-2"/>
        </w:rPr>
        <w:t>correct.</w:t>
      </w:r>
    </w:p>
    <w:p w14:paraId="13A7187F" w14:textId="77777777" w:rsidR="00DA00CA" w:rsidRDefault="006D11AC">
      <w:pPr>
        <w:pStyle w:val="BodyText"/>
        <w:spacing w:before="198" w:line="292" w:lineRule="auto"/>
        <w:ind w:left="156" w:right="118" w:hanging="6"/>
        <w:jc w:val="both"/>
      </w:pPr>
      <w:r>
        <w:rPr>
          <w:color w:val="0E0E0E"/>
          <w:w w:val="105"/>
        </w:rPr>
        <w:t>I understand that</w:t>
      </w:r>
      <w:r>
        <w:rPr>
          <w:color w:val="0E0E0E"/>
          <w:spacing w:val="-1"/>
          <w:w w:val="105"/>
        </w:rPr>
        <w:t xml:space="preserve"> </w:t>
      </w:r>
      <w:r>
        <w:rPr>
          <w:color w:val="0E0E0E"/>
          <w:w w:val="105"/>
        </w:rPr>
        <w:t xml:space="preserve">the receiving Church </w:t>
      </w:r>
      <w:r>
        <w:rPr>
          <w:color w:val="1F1F1F"/>
          <w:w w:val="105"/>
        </w:rPr>
        <w:t xml:space="preserve">Authority will </w:t>
      </w:r>
      <w:r>
        <w:rPr>
          <w:color w:val="0E0E0E"/>
          <w:w w:val="105"/>
        </w:rPr>
        <w:t>use</w:t>
      </w:r>
      <w:r>
        <w:rPr>
          <w:color w:val="0E0E0E"/>
          <w:spacing w:val="-2"/>
          <w:w w:val="105"/>
        </w:rPr>
        <w:t xml:space="preserve"> </w:t>
      </w:r>
      <w:r>
        <w:rPr>
          <w:color w:val="0E0E0E"/>
          <w:w w:val="105"/>
        </w:rPr>
        <w:t>this declaration and disclosure, along</w:t>
      </w:r>
      <w:r>
        <w:rPr>
          <w:color w:val="0E0E0E"/>
          <w:spacing w:val="-1"/>
          <w:w w:val="105"/>
        </w:rPr>
        <w:t xml:space="preserve"> </w:t>
      </w:r>
      <w:r>
        <w:rPr>
          <w:color w:val="1F1F1F"/>
          <w:w w:val="105"/>
        </w:rPr>
        <w:t>with the</w:t>
      </w:r>
      <w:r>
        <w:rPr>
          <w:color w:val="1F1F1F"/>
          <w:spacing w:val="-2"/>
          <w:w w:val="105"/>
        </w:rPr>
        <w:t xml:space="preserve"> </w:t>
      </w:r>
      <w:r>
        <w:rPr>
          <w:color w:val="363636"/>
          <w:w w:val="105"/>
        </w:rPr>
        <w:t xml:space="preserve">statement </w:t>
      </w:r>
      <w:r>
        <w:rPr>
          <w:color w:val="0E0E0E"/>
          <w:w w:val="105"/>
        </w:rPr>
        <w:t>of</w:t>
      </w:r>
      <w:r>
        <w:rPr>
          <w:color w:val="0E0E0E"/>
          <w:spacing w:val="-2"/>
          <w:w w:val="105"/>
        </w:rPr>
        <w:t xml:space="preserve"> </w:t>
      </w:r>
      <w:r>
        <w:rPr>
          <w:color w:val="0E0E0E"/>
          <w:w w:val="105"/>
        </w:rPr>
        <w:t xml:space="preserve">my </w:t>
      </w:r>
      <w:r>
        <w:rPr>
          <w:color w:val="1F1F1F"/>
          <w:w w:val="105"/>
        </w:rPr>
        <w:t xml:space="preserve">Church </w:t>
      </w:r>
      <w:r>
        <w:rPr>
          <w:color w:val="0E0E0E"/>
          <w:w w:val="105"/>
        </w:rPr>
        <w:t xml:space="preserve">Authority, </w:t>
      </w:r>
      <w:r>
        <w:rPr>
          <w:color w:val="1F1F1F"/>
          <w:w w:val="105"/>
        </w:rPr>
        <w:t>as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40"/>
          <w:w w:val="105"/>
        </w:rPr>
        <w:t xml:space="preserve"> </w:t>
      </w:r>
      <w:r>
        <w:rPr>
          <w:color w:val="0E0E0E"/>
          <w:w w:val="105"/>
        </w:rPr>
        <w:t>beginning</w:t>
      </w:r>
      <w:r>
        <w:rPr>
          <w:color w:val="0E0E0E"/>
          <w:spacing w:val="-7"/>
          <w:w w:val="105"/>
        </w:rPr>
        <w:t xml:space="preserve"> </w:t>
      </w:r>
      <w:r>
        <w:rPr>
          <w:color w:val="0E0E0E"/>
          <w:w w:val="105"/>
        </w:rPr>
        <w:t xml:space="preserve">point </w:t>
      </w:r>
      <w:r>
        <w:rPr>
          <w:color w:val="1F1F1F"/>
          <w:w w:val="105"/>
        </w:rPr>
        <w:t xml:space="preserve">for assessing </w:t>
      </w:r>
      <w:r>
        <w:rPr>
          <w:color w:val="0E0E0E"/>
          <w:w w:val="105"/>
        </w:rPr>
        <w:t>my</w:t>
      </w:r>
      <w:r>
        <w:rPr>
          <w:color w:val="0E0E0E"/>
          <w:spacing w:val="-5"/>
          <w:w w:val="105"/>
        </w:rPr>
        <w:t xml:space="preserve"> </w:t>
      </w:r>
      <w:r>
        <w:rPr>
          <w:color w:val="1F1F1F"/>
          <w:w w:val="105"/>
        </w:rPr>
        <w:t xml:space="preserve">suitability </w:t>
      </w:r>
      <w:r>
        <w:rPr>
          <w:color w:val="0E0E0E"/>
          <w:w w:val="105"/>
        </w:rPr>
        <w:t xml:space="preserve">to </w:t>
      </w:r>
      <w:r>
        <w:rPr>
          <w:color w:val="1F1F1F"/>
          <w:w w:val="105"/>
        </w:rPr>
        <w:t xml:space="preserve">provide </w:t>
      </w:r>
      <w:r>
        <w:rPr>
          <w:color w:val="0E0E0E"/>
          <w:w w:val="105"/>
        </w:rPr>
        <w:t>ministry during</w:t>
      </w:r>
      <w:r>
        <w:rPr>
          <w:color w:val="0E0E0E"/>
          <w:spacing w:val="-5"/>
          <w:w w:val="105"/>
        </w:rPr>
        <w:t xml:space="preserve"> </w:t>
      </w:r>
      <w:r>
        <w:rPr>
          <w:color w:val="0E0E0E"/>
          <w:w w:val="105"/>
        </w:rPr>
        <w:t xml:space="preserve">my </w:t>
      </w:r>
      <w:r>
        <w:rPr>
          <w:color w:val="1F1F1F"/>
          <w:w w:val="105"/>
        </w:rPr>
        <w:t xml:space="preserve">stay </w:t>
      </w:r>
      <w:r>
        <w:rPr>
          <w:color w:val="0E0E0E"/>
          <w:w w:val="105"/>
        </w:rPr>
        <w:t>in</w:t>
      </w:r>
      <w:r>
        <w:rPr>
          <w:color w:val="0E0E0E"/>
          <w:spacing w:val="40"/>
          <w:w w:val="105"/>
        </w:rPr>
        <w:t xml:space="preserve"> </w:t>
      </w:r>
      <w:r>
        <w:rPr>
          <w:color w:val="0E0E0E"/>
          <w:w w:val="105"/>
        </w:rPr>
        <w:t xml:space="preserve">New </w:t>
      </w:r>
      <w:r>
        <w:rPr>
          <w:color w:val="1F1F1F"/>
          <w:w w:val="105"/>
        </w:rPr>
        <w:t>Zealand.</w:t>
      </w:r>
    </w:p>
    <w:p w14:paraId="0C638CB8" w14:textId="77777777" w:rsidR="00DA00CA" w:rsidRDefault="00DA00CA">
      <w:pPr>
        <w:pStyle w:val="BodyText"/>
        <w:spacing w:before="67"/>
      </w:pPr>
    </w:p>
    <w:p w14:paraId="28E28BD4" w14:textId="77777777" w:rsidR="002B2871" w:rsidRDefault="002B2871">
      <w:pPr>
        <w:pStyle w:val="BodyText"/>
        <w:spacing w:before="67"/>
      </w:pPr>
    </w:p>
    <w:p w14:paraId="621A1462" w14:textId="77777777" w:rsidR="00DA00CA" w:rsidRDefault="006D11AC">
      <w:pPr>
        <w:ind w:left="155"/>
        <w:rPr>
          <w:b/>
          <w:sz w:val="20"/>
        </w:rPr>
      </w:pPr>
      <w:r>
        <w:rPr>
          <w:b/>
          <w:color w:val="0E0E0E"/>
          <w:sz w:val="20"/>
        </w:rPr>
        <w:t>Signature</w:t>
      </w:r>
      <w:r>
        <w:rPr>
          <w:b/>
          <w:color w:val="0E0E0E"/>
          <w:spacing w:val="6"/>
          <w:sz w:val="20"/>
        </w:rPr>
        <w:t xml:space="preserve"> </w:t>
      </w:r>
      <w:r>
        <w:rPr>
          <w:b/>
          <w:color w:val="0E0E0E"/>
          <w:sz w:val="20"/>
        </w:rPr>
        <w:t>of</w:t>
      </w:r>
      <w:r>
        <w:rPr>
          <w:b/>
          <w:color w:val="0E0E0E"/>
          <w:spacing w:val="29"/>
          <w:sz w:val="20"/>
        </w:rPr>
        <w:t xml:space="preserve"> </w:t>
      </w:r>
      <w:r>
        <w:rPr>
          <w:b/>
          <w:color w:val="0E0E0E"/>
          <w:spacing w:val="-2"/>
          <w:sz w:val="20"/>
        </w:rPr>
        <w:t>Applicant:</w:t>
      </w:r>
    </w:p>
    <w:p w14:paraId="1D8CCD85" w14:textId="77777777" w:rsidR="00DA00CA" w:rsidRDefault="006D11AC">
      <w:pPr>
        <w:spacing w:before="217"/>
        <w:ind w:left="162"/>
        <w:rPr>
          <w:b/>
          <w:sz w:val="20"/>
        </w:rPr>
      </w:pPr>
      <w:r>
        <w:rPr>
          <w:b/>
          <w:color w:val="0E0E0E"/>
          <w:spacing w:val="-2"/>
          <w:w w:val="105"/>
          <w:sz w:val="20"/>
        </w:rPr>
        <w:t>Date:</w:t>
      </w:r>
    </w:p>
    <w:p w14:paraId="3DB51998" w14:textId="77777777" w:rsidR="00DA00CA" w:rsidRDefault="00DA00CA">
      <w:pPr>
        <w:pStyle w:val="BodyText"/>
        <w:spacing w:before="120"/>
        <w:rPr>
          <w:b/>
          <w:sz w:val="20"/>
        </w:rPr>
      </w:pPr>
    </w:p>
    <w:p w14:paraId="67A3B17C" w14:textId="5B0CC847" w:rsidR="00DA00CA" w:rsidRDefault="00E43CBB">
      <w:pPr>
        <w:ind w:right="148"/>
        <w:jc w:val="center"/>
        <w:rPr>
          <w:sz w:val="17"/>
        </w:rPr>
      </w:pPr>
      <w:r>
        <w:rPr>
          <w:color w:val="4F4F4F"/>
          <w:w w:val="110"/>
          <w:sz w:val="17"/>
        </w:rPr>
        <w:t>Archdiocese of Wellington</w:t>
      </w:r>
      <w:r>
        <w:rPr>
          <w:color w:val="4F4F4F"/>
          <w:spacing w:val="58"/>
          <w:w w:val="110"/>
          <w:sz w:val="17"/>
        </w:rPr>
        <w:t xml:space="preserve"> </w:t>
      </w:r>
      <w:r>
        <w:rPr>
          <w:color w:val="B6B6B6"/>
          <w:w w:val="110"/>
        </w:rPr>
        <w:t>I</w:t>
      </w:r>
      <w:r>
        <w:rPr>
          <w:color w:val="B6B6B6"/>
          <w:spacing w:val="60"/>
          <w:w w:val="110"/>
        </w:rPr>
        <w:t xml:space="preserve"> </w:t>
      </w:r>
      <w:r w:rsidR="006D11AC">
        <w:rPr>
          <w:color w:val="4F4F4F"/>
          <w:w w:val="110"/>
          <w:sz w:val="17"/>
        </w:rPr>
        <w:t>PO</w:t>
      </w:r>
      <w:r w:rsidR="006D11AC">
        <w:rPr>
          <w:color w:val="4F4F4F"/>
          <w:spacing w:val="-13"/>
          <w:w w:val="110"/>
          <w:sz w:val="17"/>
        </w:rPr>
        <w:t xml:space="preserve"> </w:t>
      </w:r>
      <w:r w:rsidR="006D11AC">
        <w:rPr>
          <w:color w:val="4F4F4F"/>
          <w:w w:val="110"/>
          <w:sz w:val="17"/>
        </w:rPr>
        <w:t>Box</w:t>
      </w:r>
      <w:r w:rsidR="006D11AC">
        <w:rPr>
          <w:color w:val="4F4F4F"/>
          <w:spacing w:val="-13"/>
          <w:w w:val="110"/>
          <w:sz w:val="17"/>
        </w:rPr>
        <w:t xml:space="preserve"> </w:t>
      </w:r>
      <w:r w:rsidR="006D11AC">
        <w:rPr>
          <w:color w:val="4F4F4F"/>
          <w:w w:val="110"/>
          <w:sz w:val="17"/>
        </w:rPr>
        <w:t>1937,</w:t>
      </w:r>
      <w:r w:rsidR="006D11AC">
        <w:rPr>
          <w:color w:val="4F4F4F"/>
          <w:spacing w:val="-14"/>
          <w:w w:val="110"/>
          <w:sz w:val="17"/>
        </w:rPr>
        <w:t xml:space="preserve"> </w:t>
      </w:r>
      <w:r w:rsidR="006D11AC">
        <w:rPr>
          <w:color w:val="4F4F4F"/>
          <w:w w:val="110"/>
          <w:sz w:val="17"/>
        </w:rPr>
        <w:t>Welli</w:t>
      </w:r>
      <w:r w:rsidR="006D11AC">
        <w:rPr>
          <w:color w:val="1F1F1F"/>
          <w:w w:val="110"/>
          <w:sz w:val="17"/>
        </w:rPr>
        <w:t>n</w:t>
      </w:r>
      <w:r w:rsidR="006D11AC">
        <w:rPr>
          <w:color w:val="606060"/>
          <w:w w:val="110"/>
          <w:sz w:val="17"/>
        </w:rPr>
        <w:t>gton</w:t>
      </w:r>
      <w:r w:rsidR="006D11AC">
        <w:rPr>
          <w:color w:val="606060"/>
          <w:spacing w:val="-13"/>
          <w:w w:val="110"/>
          <w:sz w:val="17"/>
        </w:rPr>
        <w:t xml:space="preserve"> </w:t>
      </w:r>
      <w:r w:rsidR="006D11AC">
        <w:rPr>
          <w:color w:val="4F4F4F"/>
          <w:w w:val="110"/>
          <w:sz w:val="17"/>
        </w:rPr>
        <w:t>6140</w:t>
      </w:r>
      <w:r w:rsidR="006D11AC">
        <w:rPr>
          <w:color w:val="4F4F4F"/>
          <w:spacing w:val="58"/>
          <w:w w:val="110"/>
          <w:sz w:val="17"/>
        </w:rPr>
        <w:t xml:space="preserve"> </w:t>
      </w:r>
      <w:r w:rsidR="006D11AC">
        <w:rPr>
          <w:color w:val="B6B6B6"/>
          <w:w w:val="110"/>
        </w:rPr>
        <w:t>I</w:t>
      </w:r>
      <w:r w:rsidR="006D11AC">
        <w:rPr>
          <w:color w:val="B6B6B6"/>
          <w:spacing w:val="60"/>
          <w:w w:val="110"/>
        </w:rPr>
        <w:t xml:space="preserve"> </w:t>
      </w:r>
      <w:r w:rsidR="006D11AC">
        <w:rPr>
          <w:color w:val="363636"/>
          <w:w w:val="110"/>
          <w:sz w:val="17"/>
        </w:rPr>
        <w:t>T</w:t>
      </w:r>
      <w:r w:rsidR="006D11AC">
        <w:rPr>
          <w:color w:val="606060"/>
          <w:w w:val="110"/>
          <w:sz w:val="17"/>
        </w:rPr>
        <w:t>el</w:t>
      </w:r>
      <w:r w:rsidR="006D11AC">
        <w:rPr>
          <w:color w:val="606060"/>
          <w:spacing w:val="-19"/>
          <w:w w:val="110"/>
          <w:sz w:val="17"/>
        </w:rPr>
        <w:t xml:space="preserve"> </w:t>
      </w:r>
      <w:r w:rsidR="006D11AC">
        <w:rPr>
          <w:color w:val="4F4F4F"/>
          <w:w w:val="110"/>
          <w:sz w:val="17"/>
        </w:rPr>
        <w:t>+64</w:t>
      </w:r>
      <w:r w:rsidR="006D11AC">
        <w:rPr>
          <w:color w:val="4F4F4F"/>
          <w:spacing w:val="-17"/>
          <w:w w:val="110"/>
          <w:sz w:val="17"/>
        </w:rPr>
        <w:t xml:space="preserve"> </w:t>
      </w:r>
      <w:r w:rsidR="006D11AC">
        <w:rPr>
          <w:color w:val="4F4F4F"/>
          <w:w w:val="110"/>
          <w:sz w:val="17"/>
        </w:rPr>
        <w:t>4</w:t>
      </w:r>
      <w:r w:rsidR="006D11AC">
        <w:rPr>
          <w:color w:val="4F4F4F"/>
          <w:spacing w:val="-10"/>
          <w:w w:val="110"/>
          <w:sz w:val="17"/>
        </w:rPr>
        <w:t xml:space="preserve"> </w:t>
      </w:r>
      <w:r w:rsidR="006D11AC">
        <w:rPr>
          <w:color w:val="606060"/>
          <w:w w:val="110"/>
          <w:sz w:val="17"/>
        </w:rPr>
        <w:t>496</w:t>
      </w:r>
      <w:r w:rsidR="006D11AC">
        <w:rPr>
          <w:color w:val="606060"/>
          <w:spacing w:val="-15"/>
          <w:w w:val="110"/>
          <w:sz w:val="17"/>
        </w:rPr>
        <w:t xml:space="preserve"> </w:t>
      </w:r>
      <w:r w:rsidR="006D11AC">
        <w:rPr>
          <w:color w:val="4F4F4F"/>
          <w:w w:val="110"/>
          <w:sz w:val="17"/>
        </w:rPr>
        <w:t>17</w:t>
      </w:r>
      <w:r>
        <w:rPr>
          <w:color w:val="4F4F4F"/>
          <w:w w:val="110"/>
          <w:sz w:val="17"/>
        </w:rPr>
        <w:t>7</w:t>
      </w:r>
      <w:r w:rsidR="006D11AC">
        <w:rPr>
          <w:color w:val="4F4F4F"/>
          <w:w w:val="110"/>
          <w:sz w:val="17"/>
        </w:rPr>
        <w:t>7</w:t>
      </w:r>
      <w:r w:rsidR="006D11AC">
        <w:rPr>
          <w:color w:val="4F4F4F"/>
          <w:spacing w:val="75"/>
          <w:w w:val="110"/>
          <w:sz w:val="17"/>
        </w:rPr>
        <w:t xml:space="preserve"> </w:t>
      </w:r>
      <w:r w:rsidR="006D11AC">
        <w:rPr>
          <w:color w:val="A7A7A7"/>
          <w:w w:val="110"/>
        </w:rPr>
        <w:t>I</w:t>
      </w:r>
      <w:r w:rsidR="006D11AC">
        <w:rPr>
          <w:color w:val="A7A7A7"/>
          <w:spacing w:val="16"/>
          <w:w w:val="110"/>
        </w:rPr>
        <w:t xml:space="preserve"> </w:t>
      </w:r>
      <w:r w:rsidRPr="00E43CBB">
        <w:rPr>
          <w:color w:val="606060"/>
          <w:spacing w:val="-2"/>
          <w:w w:val="110"/>
          <w:sz w:val="17"/>
        </w:rPr>
        <w:t>ea-abp@cadw.nz</w:t>
      </w:r>
    </w:p>
    <w:sectPr w:rsidR="00DA00CA">
      <w:type w:val="continuous"/>
      <w:pgSz w:w="11910" w:h="16840"/>
      <w:pgMar w:top="4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CA"/>
    <w:rsid w:val="001F0CCB"/>
    <w:rsid w:val="002B2871"/>
    <w:rsid w:val="00417E55"/>
    <w:rsid w:val="006D11AC"/>
    <w:rsid w:val="00B93A61"/>
    <w:rsid w:val="00D800E0"/>
    <w:rsid w:val="00DA00CA"/>
    <w:rsid w:val="00E4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A02D"/>
  <w15:docId w15:val="{69477CE5-E498-468B-80EE-0B2FF9ED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39" w:lineRule="exact"/>
      <w:ind w:left="5254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ind w:left="50" w:right="148"/>
      <w:jc w:val="center"/>
      <w:outlineLvl w:val="1"/>
    </w:pPr>
    <w:rPr>
      <w:b/>
      <w:bCs/>
      <w:sz w:val="31"/>
      <w:szCs w:val="31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26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417E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E43C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ACEF9DB9C0347B1739347CDBE4A8A" ma:contentTypeVersion="13" ma:contentTypeDescription="Create a new document." ma:contentTypeScope="" ma:versionID="18a8bae03a8f6b107ad99e81c7173186">
  <xsd:schema xmlns:xsd="http://www.w3.org/2001/XMLSchema" xmlns:xs="http://www.w3.org/2001/XMLSchema" xmlns:p="http://schemas.microsoft.com/office/2006/metadata/properties" xmlns:ns2="c546c7b2-4f00-4f52-b3c0-ce724d389a93" xmlns:ns3="bf634e85-d449-4399-9d32-0b708cf5d78e" targetNamespace="http://schemas.microsoft.com/office/2006/metadata/properties" ma:root="true" ma:fieldsID="3d6900c5948a999100f8cfa28491d79a" ns2:_="" ns3:_="">
    <xsd:import namespace="c546c7b2-4f00-4f52-b3c0-ce724d389a93"/>
    <xsd:import namespace="bf634e85-d449-4399-9d32-0b708cf5d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6c7b2-4f00-4f52-b3c0-ce724d389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7eeb1bd-dfcc-4299-bc2a-80b364cf1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34e85-d449-4399-9d32-0b708cf5d7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980b24-3e5b-4d2a-9682-6508d4831273}" ma:internalName="TaxCatchAll" ma:showField="CatchAllData" ma:web="bf634e85-d449-4399-9d32-0b708cf5d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634e85-d449-4399-9d32-0b708cf5d78e" xsi:nil="true"/>
    <lcf76f155ced4ddcb4097134ff3c332f xmlns="c546c7b2-4f00-4f52-b3c0-ce724d389a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67651-C268-4DE3-AD67-34FBB99D6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6c7b2-4f00-4f52-b3c0-ce724d389a93"/>
    <ds:schemaRef ds:uri="bf634e85-d449-4399-9d32-0b708cf5d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12621-1AF6-422E-B56B-FA176DA6BC8E}">
  <ds:schemaRefs>
    <ds:schemaRef ds:uri="http://schemas.microsoft.com/office/2006/metadata/properties"/>
    <ds:schemaRef ds:uri="http://schemas.microsoft.com/office/infopath/2007/PartnerControls"/>
    <ds:schemaRef ds:uri="bf634e85-d449-4399-9d32-0b708cf5d78e"/>
    <ds:schemaRef ds:uri="c546c7b2-4f00-4f52-b3c0-ce724d389a93"/>
  </ds:schemaRefs>
</ds:datastoreItem>
</file>

<file path=customXml/itemProps3.xml><?xml version="1.0" encoding="utf-8"?>
<ds:datastoreItem xmlns:ds="http://schemas.openxmlformats.org/officeDocument/2006/customXml" ds:itemID="{55145DD4-7FE1-41E9-94AA-D03CD461F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1295</Characters>
  <Application>Microsoft Office Word</Application>
  <DocSecurity>0</DocSecurity>
  <Lines>76</Lines>
  <Paragraphs>34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Jude McKee</dc:creator>
  <cp:lastModifiedBy>Ben Mack</cp:lastModifiedBy>
  <cp:revision>5</cp:revision>
  <dcterms:created xsi:type="dcterms:W3CDTF">2026-09-07T23:24:00Z</dcterms:created>
  <dcterms:modified xsi:type="dcterms:W3CDTF">2026-09-16T04:35:00Z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0x010100450ACEF9DB9C0347B1739347CDBE4A8A</vt:lpwstr>
  </property>
</Properties>
</file>